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B31F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方正小标宋简体" w:eastAsia="方正小标宋简体"/>
          <w:color w:val="auto"/>
          <w:sz w:val="36"/>
          <w:szCs w:val="36"/>
        </w:rPr>
      </w:pPr>
      <w:r>
        <w:rPr>
          <w:rFonts w:hint="eastAsia" w:ascii="方正小标宋简体" w:eastAsia="方正小标宋简体"/>
          <w:color w:val="auto"/>
          <w:sz w:val="36"/>
          <w:szCs w:val="36"/>
          <w:lang w:eastAsia="zh-CN"/>
        </w:rPr>
        <w:t>四川大学</w:t>
      </w:r>
      <w:r>
        <w:rPr>
          <w:rFonts w:hint="eastAsia" w:ascii="方正小标宋简体" w:eastAsia="方正小标宋简体"/>
          <w:color w:val="auto"/>
          <w:sz w:val="36"/>
          <w:szCs w:val="36"/>
          <w:lang w:val="en-US" w:eastAsia="zh-CN"/>
        </w:rPr>
        <w:t xml:space="preserve">华西医院资阳医院 </w:t>
      </w:r>
      <w:r>
        <w:rPr>
          <w:rFonts w:hint="eastAsia" w:ascii="方正小标宋简体" w:eastAsia="方正小标宋简体"/>
          <w:color w:val="auto"/>
          <w:sz w:val="36"/>
          <w:szCs w:val="36"/>
        </w:rPr>
        <w:t>资阳市</w:t>
      </w:r>
      <w:r>
        <w:rPr>
          <w:rFonts w:hint="eastAsia" w:ascii="方正小标宋简体" w:eastAsia="方正小标宋简体"/>
          <w:color w:val="auto"/>
          <w:sz w:val="36"/>
          <w:szCs w:val="36"/>
          <w:lang w:val="en-US" w:eastAsia="zh-CN"/>
        </w:rPr>
        <w:t>中心</w:t>
      </w:r>
      <w:r>
        <w:rPr>
          <w:rFonts w:hint="eastAsia" w:ascii="方正小标宋简体" w:eastAsia="方正小标宋简体"/>
          <w:color w:val="auto"/>
          <w:sz w:val="36"/>
          <w:szCs w:val="36"/>
        </w:rPr>
        <w:t>医院</w:t>
      </w:r>
    </w:p>
    <w:p w14:paraId="0CBE895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color w:val="auto"/>
          <w:sz w:val="36"/>
          <w:szCs w:val="36"/>
          <w:lang w:eastAsia="zh-CN"/>
        </w:rPr>
      </w:pPr>
      <w:r>
        <w:rPr>
          <w:rFonts w:hint="eastAsia" w:ascii="方正小标宋简体" w:eastAsia="方正小标宋简体"/>
          <w:color w:val="auto"/>
          <w:sz w:val="36"/>
          <w:szCs w:val="36"/>
          <w:lang w:val="en-US" w:eastAsia="zh-CN"/>
        </w:rPr>
        <w:t>2025年第三批医学装备</w:t>
      </w:r>
      <w:r>
        <w:rPr>
          <w:rFonts w:hint="eastAsia" w:ascii="方正小标宋简体" w:eastAsia="方正小标宋简体"/>
          <w:color w:val="auto"/>
          <w:sz w:val="36"/>
          <w:szCs w:val="36"/>
        </w:rPr>
        <w:t>市场调研公告</w:t>
      </w:r>
      <w:r>
        <w:rPr>
          <w:rFonts w:hint="eastAsia" w:ascii="方正小标宋简体" w:eastAsia="方正小标宋简体"/>
          <w:color w:val="auto"/>
          <w:sz w:val="36"/>
          <w:szCs w:val="36"/>
          <w:lang w:eastAsia="zh-CN"/>
        </w:rPr>
        <w:t>（</w:t>
      </w:r>
      <w:r>
        <w:rPr>
          <w:rFonts w:hint="eastAsia" w:ascii="方正小标宋简体" w:eastAsia="方正小标宋简体"/>
          <w:color w:val="auto"/>
          <w:sz w:val="36"/>
          <w:szCs w:val="36"/>
          <w:lang w:val="en-US" w:eastAsia="zh-CN"/>
        </w:rPr>
        <w:t>第二次</w:t>
      </w:r>
      <w:r>
        <w:rPr>
          <w:rFonts w:hint="eastAsia" w:ascii="方正小标宋简体" w:eastAsia="方正小标宋简体"/>
          <w:color w:val="auto"/>
          <w:sz w:val="36"/>
          <w:szCs w:val="36"/>
          <w:lang w:eastAsia="zh-CN"/>
        </w:rPr>
        <w:t>）</w:t>
      </w:r>
    </w:p>
    <w:tbl>
      <w:tblPr>
        <w:tblStyle w:val="6"/>
        <w:tblW w:w="95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91"/>
        <w:gridCol w:w="6978"/>
      </w:tblGrid>
      <w:tr w14:paraId="0292C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2591" w:type="dxa"/>
            <w:vAlign w:val="center"/>
          </w:tcPr>
          <w:p w14:paraId="1D25EC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调研项目名称</w:t>
            </w:r>
          </w:p>
        </w:tc>
        <w:tc>
          <w:tcPr>
            <w:tcW w:w="6978" w:type="dxa"/>
            <w:vAlign w:val="center"/>
          </w:tcPr>
          <w:p w14:paraId="04B2C36F">
            <w:pPr>
              <w:keepNext w:val="0"/>
              <w:keepLines w:val="0"/>
              <w:pageBreakBefore w:val="0"/>
              <w:widowControl w:val="0"/>
              <w:tabs>
                <w:tab w:val="left" w:pos="4422"/>
              </w:tabs>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2025年第三批医学装备市场调研（第二次）</w:t>
            </w:r>
          </w:p>
        </w:tc>
      </w:tr>
      <w:tr w14:paraId="773F4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2591" w:type="dxa"/>
            <w:vAlign w:val="center"/>
          </w:tcPr>
          <w:p w14:paraId="517C17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公示发布时间</w:t>
            </w:r>
          </w:p>
        </w:tc>
        <w:tc>
          <w:tcPr>
            <w:tcW w:w="6978" w:type="dxa"/>
            <w:vAlign w:val="center"/>
          </w:tcPr>
          <w:p w14:paraId="171B57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6月13日</w:t>
            </w:r>
          </w:p>
        </w:tc>
      </w:tr>
      <w:tr w14:paraId="294E2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2591" w:type="dxa"/>
            <w:vAlign w:val="center"/>
          </w:tcPr>
          <w:p w14:paraId="6F6A5A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报名起止</w:t>
            </w:r>
            <w:r>
              <w:rPr>
                <w:rFonts w:hint="eastAsia" w:ascii="仿宋" w:hAnsi="仿宋" w:eastAsia="仿宋" w:cs="仿宋"/>
                <w:color w:val="auto"/>
                <w:sz w:val="28"/>
                <w:szCs w:val="28"/>
              </w:rPr>
              <w:t>时间</w:t>
            </w:r>
          </w:p>
        </w:tc>
        <w:tc>
          <w:tcPr>
            <w:tcW w:w="6978" w:type="dxa"/>
            <w:vAlign w:val="center"/>
          </w:tcPr>
          <w:p w14:paraId="5DE1FF0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自公示发布起10个工作日</w:t>
            </w:r>
          </w:p>
        </w:tc>
      </w:tr>
      <w:tr w14:paraId="16B1B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2591" w:type="dxa"/>
            <w:vAlign w:val="center"/>
          </w:tcPr>
          <w:p w14:paraId="0723C6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市场调研时间</w:t>
            </w:r>
          </w:p>
        </w:tc>
        <w:tc>
          <w:tcPr>
            <w:tcW w:w="6978" w:type="dxa"/>
            <w:vAlign w:val="center"/>
          </w:tcPr>
          <w:p w14:paraId="073699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另行通知</w:t>
            </w:r>
          </w:p>
        </w:tc>
      </w:tr>
      <w:tr w14:paraId="6A106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2591" w:type="dxa"/>
            <w:vAlign w:val="center"/>
          </w:tcPr>
          <w:p w14:paraId="444596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市场调研方式</w:t>
            </w:r>
          </w:p>
        </w:tc>
        <w:tc>
          <w:tcPr>
            <w:tcW w:w="6978" w:type="dxa"/>
            <w:vAlign w:val="center"/>
          </w:tcPr>
          <w:p w14:paraId="571956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另行通知</w:t>
            </w:r>
          </w:p>
        </w:tc>
      </w:tr>
      <w:tr w14:paraId="0E8E7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2591" w:type="dxa"/>
            <w:vAlign w:val="center"/>
          </w:tcPr>
          <w:p w14:paraId="2B95BB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市场调研内容</w:t>
            </w:r>
          </w:p>
        </w:tc>
        <w:tc>
          <w:tcPr>
            <w:tcW w:w="6978" w:type="dxa"/>
            <w:vAlign w:val="center"/>
          </w:tcPr>
          <w:p w14:paraId="40F169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 w:hAnsi="仿宋" w:eastAsia="仿宋" w:cs="仿宋"/>
                <w:color w:val="auto"/>
                <w:sz w:val="28"/>
                <w:szCs w:val="28"/>
                <w:lang w:val="en-US" w:eastAsia="zh-CN"/>
              </w:rPr>
            </w:pPr>
            <w:r>
              <w:rPr>
                <w:rFonts w:hint="eastAsia" w:ascii="宋体" w:hAnsi="宋体" w:eastAsia="宋体" w:cs="宋体"/>
                <w:i w:val="0"/>
                <w:iCs w:val="0"/>
                <w:color w:val="000000"/>
                <w:kern w:val="0"/>
                <w:sz w:val="18"/>
                <w:szCs w:val="18"/>
                <w:u w:val="none"/>
                <w:lang w:val="en-US" w:eastAsia="zh-CN" w:bidi="ar"/>
              </w:rPr>
              <w:t>便携式多普勒超声机</w:t>
            </w:r>
            <w:r>
              <w:rPr>
                <w:rFonts w:hint="eastAsia" w:ascii="宋体" w:hAnsi="宋体" w:cs="宋体"/>
                <w:i w:val="0"/>
                <w:iCs w:val="0"/>
                <w:color w:val="000000"/>
                <w:kern w:val="0"/>
                <w:sz w:val="18"/>
                <w:szCs w:val="18"/>
                <w:u w:val="none"/>
                <w:lang w:val="en-US" w:eastAsia="zh-CN" w:bidi="ar"/>
              </w:rPr>
              <w:t>、便携式呼末二氧化碳</w:t>
            </w:r>
          </w:p>
        </w:tc>
      </w:tr>
      <w:tr w14:paraId="2FB6B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2591" w:type="dxa"/>
            <w:vAlign w:val="center"/>
          </w:tcPr>
          <w:p w14:paraId="650FBD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报名表递交方式</w:t>
            </w:r>
          </w:p>
        </w:tc>
        <w:tc>
          <w:tcPr>
            <w:tcW w:w="6978" w:type="dxa"/>
            <w:vAlign w:val="center"/>
          </w:tcPr>
          <w:p w14:paraId="47724AE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报名表置于</w:t>
            </w:r>
            <w:r>
              <w:rPr>
                <w:rFonts w:hint="eastAsia" w:ascii="仿宋" w:hAnsi="仿宋" w:eastAsia="仿宋" w:cs="仿宋"/>
                <w:color w:val="auto"/>
                <w:sz w:val="28"/>
                <w:szCs w:val="28"/>
                <w:lang w:eastAsia="zh-CN"/>
              </w:rPr>
              <w:t>项目推荐书</w:t>
            </w:r>
            <w:r>
              <w:rPr>
                <w:rFonts w:hint="eastAsia" w:ascii="仿宋" w:hAnsi="仿宋" w:eastAsia="仿宋" w:cs="仿宋"/>
                <w:color w:val="auto"/>
                <w:sz w:val="28"/>
                <w:szCs w:val="28"/>
                <w:lang w:val="en-US" w:eastAsia="zh-CN"/>
              </w:rPr>
              <w:t>第一部分（见附件1）</w:t>
            </w:r>
          </w:p>
        </w:tc>
      </w:tr>
      <w:tr w14:paraId="3A4F7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2591" w:type="dxa"/>
            <w:vAlign w:val="center"/>
          </w:tcPr>
          <w:p w14:paraId="406F93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项目推荐书</w:t>
            </w:r>
            <w:r>
              <w:rPr>
                <w:rFonts w:hint="eastAsia" w:ascii="仿宋" w:hAnsi="仿宋" w:eastAsia="仿宋" w:cs="仿宋"/>
                <w:color w:val="auto"/>
                <w:sz w:val="28"/>
                <w:szCs w:val="28"/>
                <w:lang w:eastAsia="zh-CN"/>
              </w:rPr>
              <w:t>递交方式</w:t>
            </w:r>
          </w:p>
        </w:tc>
        <w:tc>
          <w:tcPr>
            <w:tcW w:w="6978" w:type="dxa"/>
            <w:vAlign w:val="center"/>
          </w:tcPr>
          <w:p w14:paraId="10F88C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项目推荐书扫描件（PDF）发至邮箱3498193969@qq.com</w:t>
            </w:r>
          </w:p>
          <w:p w14:paraId="784A89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邮件名统一格式为：</w:t>
            </w:r>
            <w:r>
              <w:rPr>
                <w:rFonts w:hint="eastAsia" w:ascii="仿宋" w:hAnsi="仿宋" w:eastAsia="仿宋" w:cs="仿宋"/>
                <w:color w:val="auto"/>
                <w:sz w:val="28"/>
                <w:szCs w:val="28"/>
                <w:lang w:val="en-US" w:eastAsia="zh-CN"/>
              </w:rPr>
              <w:t>第三批医学装备市场调研（第二次</w:t>
            </w:r>
            <w:bookmarkStart w:id="0" w:name="_GoBack"/>
            <w:bookmarkEnd w:id="0"/>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+公司名称</w:t>
            </w:r>
          </w:p>
        </w:tc>
      </w:tr>
      <w:tr w14:paraId="7973B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2591" w:type="dxa"/>
            <w:vAlign w:val="center"/>
          </w:tcPr>
          <w:p w14:paraId="36AFB3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调研人</w:t>
            </w:r>
          </w:p>
        </w:tc>
        <w:tc>
          <w:tcPr>
            <w:tcW w:w="6978" w:type="dxa"/>
            <w:vAlign w:val="center"/>
          </w:tcPr>
          <w:p w14:paraId="50C352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资阳市</w:t>
            </w:r>
            <w:r>
              <w:rPr>
                <w:rFonts w:hint="eastAsia" w:ascii="仿宋" w:hAnsi="仿宋" w:eastAsia="仿宋" w:cs="仿宋"/>
                <w:color w:val="auto"/>
                <w:sz w:val="28"/>
                <w:szCs w:val="28"/>
                <w:lang w:val="en-US" w:eastAsia="zh-CN"/>
              </w:rPr>
              <w:t>中心</w:t>
            </w:r>
            <w:r>
              <w:rPr>
                <w:rFonts w:hint="eastAsia" w:ascii="仿宋" w:hAnsi="仿宋" w:eastAsia="仿宋" w:cs="仿宋"/>
                <w:color w:val="auto"/>
                <w:sz w:val="28"/>
                <w:szCs w:val="28"/>
              </w:rPr>
              <w:t>医院</w:t>
            </w:r>
            <w:r>
              <w:rPr>
                <w:rFonts w:hint="eastAsia" w:ascii="仿宋" w:hAnsi="仿宋" w:eastAsia="仿宋" w:cs="仿宋"/>
                <w:color w:val="auto"/>
                <w:sz w:val="28"/>
                <w:szCs w:val="28"/>
                <w:lang w:val="en-US" w:eastAsia="zh-CN"/>
              </w:rPr>
              <w:t>/医学装备部</w:t>
            </w:r>
          </w:p>
        </w:tc>
      </w:tr>
      <w:tr w14:paraId="673A6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 w:hRule="atLeast"/>
          <w:jc w:val="center"/>
        </w:trPr>
        <w:tc>
          <w:tcPr>
            <w:tcW w:w="2591" w:type="dxa"/>
            <w:vMerge w:val="restart"/>
            <w:vAlign w:val="center"/>
          </w:tcPr>
          <w:p w14:paraId="3CEBEC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项目推荐书</w:t>
            </w:r>
            <w:r>
              <w:rPr>
                <w:rFonts w:hint="eastAsia" w:ascii="仿宋" w:hAnsi="仿宋" w:eastAsia="仿宋" w:cs="仿宋"/>
                <w:color w:val="auto"/>
                <w:sz w:val="28"/>
                <w:szCs w:val="28"/>
              </w:rPr>
              <w:t>需提供资料</w:t>
            </w:r>
            <w:r>
              <w:rPr>
                <w:rFonts w:hint="eastAsia" w:ascii="仿宋" w:hAnsi="仿宋" w:eastAsia="仿宋" w:cs="仿宋"/>
                <w:color w:val="auto"/>
                <w:sz w:val="28"/>
                <w:szCs w:val="28"/>
                <w:lang w:eastAsia="zh-CN"/>
              </w:rPr>
              <w:t>（要求：有封面、目录）</w:t>
            </w:r>
          </w:p>
        </w:tc>
        <w:tc>
          <w:tcPr>
            <w:tcW w:w="6978" w:type="dxa"/>
            <w:vAlign w:val="center"/>
          </w:tcPr>
          <w:p w14:paraId="40635A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★1.报名表置于</w:t>
            </w:r>
            <w:r>
              <w:rPr>
                <w:rFonts w:hint="eastAsia" w:ascii="仿宋" w:hAnsi="仿宋" w:eastAsia="仿宋" w:cs="仿宋"/>
                <w:color w:val="auto"/>
                <w:sz w:val="28"/>
                <w:szCs w:val="28"/>
                <w:lang w:eastAsia="zh-CN"/>
              </w:rPr>
              <w:t>项目推荐书</w:t>
            </w:r>
            <w:r>
              <w:rPr>
                <w:rFonts w:hint="eastAsia" w:ascii="仿宋" w:hAnsi="仿宋" w:eastAsia="仿宋" w:cs="仿宋"/>
                <w:color w:val="auto"/>
                <w:sz w:val="28"/>
                <w:szCs w:val="28"/>
                <w:lang w:val="en-US" w:eastAsia="zh-CN"/>
              </w:rPr>
              <w:t>第一部分</w:t>
            </w:r>
          </w:p>
        </w:tc>
      </w:tr>
      <w:tr w14:paraId="20194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591" w:type="dxa"/>
            <w:vMerge w:val="continue"/>
            <w:vAlign w:val="center"/>
          </w:tcPr>
          <w:p w14:paraId="757883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p>
        </w:tc>
        <w:tc>
          <w:tcPr>
            <w:tcW w:w="6978" w:type="dxa"/>
            <w:vAlign w:val="center"/>
          </w:tcPr>
          <w:p w14:paraId="410D5D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★2.资质及商务市场了解清单（见附件2）请置于推荐书第二部分</w:t>
            </w:r>
          </w:p>
        </w:tc>
      </w:tr>
      <w:tr w14:paraId="7090F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jc w:val="center"/>
        </w:trPr>
        <w:tc>
          <w:tcPr>
            <w:tcW w:w="2591" w:type="dxa"/>
            <w:vMerge w:val="continue"/>
            <w:vAlign w:val="center"/>
          </w:tcPr>
          <w:p w14:paraId="3AE7BE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p>
        </w:tc>
        <w:tc>
          <w:tcPr>
            <w:tcW w:w="6978" w:type="dxa"/>
            <w:vAlign w:val="center"/>
          </w:tcPr>
          <w:p w14:paraId="415B35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★3.详细技术参数置于推荐书第三部分</w:t>
            </w:r>
          </w:p>
        </w:tc>
      </w:tr>
      <w:tr w14:paraId="37444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jc w:val="center"/>
        </w:trPr>
        <w:tc>
          <w:tcPr>
            <w:tcW w:w="2591" w:type="dxa"/>
            <w:vMerge w:val="continue"/>
            <w:vAlign w:val="center"/>
          </w:tcPr>
          <w:p w14:paraId="4A3179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p>
        </w:tc>
        <w:tc>
          <w:tcPr>
            <w:tcW w:w="6978" w:type="dxa"/>
            <w:vAlign w:val="center"/>
          </w:tcPr>
          <w:p w14:paraId="6A690D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4.生产厂家对公司的授权。</w:t>
            </w:r>
          </w:p>
        </w:tc>
      </w:tr>
      <w:tr w14:paraId="20026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jc w:val="center"/>
        </w:trPr>
        <w:tc>
          <w:tcPr>
            <w:tcW w:w="2591" w:type="dxa"/>
            <w:vMerge w:val="continue"/>
            <w:vAlign w:val="center"/>
          </w:tcPr>
          <w:p w14:paraId="6D3BD0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p>
        </w:tc>
        <w:tc>
          <w:tcPr>
            <w:tcW w:w="6978" w:type="dxa"/>
            <w:vAlign w:val="center"/>
          </w:tcPr>
          <w:p w14:paraId="4B9D39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5.公司资质。</w:t>
            </w:r>
          </w:p>
        </w:tc>
      </w:tr>
      <w:tr w14:paraId="0BE71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jc w:val="center"/>
        </w:trPr>
        <w:tc>
          <w:tcPr>
            <w:tcW w:w="2591" w:type="dxa"/>
            <w:vMerge w:val="continue"/>
            <w:vAlign w:val="center"/>
          </w:tcPr>
          <w:p w14:paraId="3BFD8E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p>
        </w:tc>
        <w:tc>
          <w:tcPr>
            <w:tcW w:w="6978" w:type="dxa"/>
            <w:vAlign w:val="center"/>
          </w:tcPr>
          <w:p w14:paraId="566CEB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6.生产厂家或公司法人开具的用于此次市场调研业务人员的介绍信</w:t>
            </w:r>
          </w:p>
        </w:tc>
      </w:tr>
      <w:tr w14:paraId="7944F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jc w:val="center"/>
        </w:trPr>
        <w:tc>
          <w:tcPr>
            <w:tcW w:w="2591" w:type="dxa"/>
            <w:vMerge w:val="continue"/>
            <w:vAlign w:val="center"/>
          </w:tcPr>
          <w:p w14:paraId="30E6C5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p>
        </w:tc>
        <w:tc>
          <w:tcPr>
            <w:tcW w:w="6978" w:type="dxa"/>
            <w:vAlign w:val="center"/>
          </w:tcPr>
          <w:p w14:paraId="7ADEFC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7.如需多种设备推荐的，请依照设备种类分别准备对应《推荐书》</w:t>
            </w:r>
          </w:p>
        </w:tc>
      </w:tr>
      <w:tr w14:paraId="6F7C5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2591" w:type="dxa"/>
            <w:vAlign w:val="center"/>
          </w:tcPr>
          <w:p w14:paraId="05B7F0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联系方式</w:t>
            </w:r>
          </w:p>
        </w:tc>
        <w:tc>
          <w:tcPr>
            <w:tcW w:w="6978" w:type="dxa"/>
            <w:vAlign w:val="center"/>
          </w:tcPr>
          <w:p w14:paraId="2161CE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电话：028-26222538   邮箱：3498193969@qq.com</w:t>
            </w:r>
          </w:p>
        </w:tc>
      </w:tr>
      <w:tr w14:paraId="5AE4F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2591" w:type="dxa"/>
            <w:vAlign w:val="center"/>
          </w:tcPr>
          <w:p w14:paraId="19E16F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联系人</w:t>
            </w:r>
          </w:p>
        </w:tc>
        <w:tc>
          <w:tcPr>
            <w:tcW w:w="6978" w:type="dxa"/>
            <w:vAlign w:val="center"/>
          </w:tcPr>
          <w:p w14:paraId="4AAF6E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于老师、李老师</w:t>
            </w:r>
          </w:p>
        </w:tc>
      </w:tr>
      <w:tr w14:paraId="2AF2F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591" w:type="dxa"/>
            <w:vAlign w:val="center"/>
          </w:tcPr>
          <w:p w14:paraId="7B0709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eastAsia="zh-CN"/>
              </w:rPr>
            </w:pPr>
            <w:r>
              <w:rPr>
                <w:rFonts w:hint="eastAsia" w:eastAsia="仿宋"/>
                <w:sz w:val="28"/>
                <w:szCs w:val="28"/>
                <w:lang w:val="en-US" w:eastAsia="zh-CN"/>
              </w:rPr>
              <w:t>备注</w:t>
            </w:r>
          </w:p>
        </w:tc>
        <w:tc>
          <w:tcPr>
            <w:tcW w:w="6978" w:type="dxa"/>
            <w:vAlign w:val="center"/>
          </w:tcPr>
          <w:p w14:paraId="63BB0C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详细设备清单见附件一报名表，如报名多规格型号同一名称设备在报名表中添加表格行补充相关设备信息即可，报名表中各供应商不报名的设备可以删除表格行，但请勿更改报名表第一列序号。</w:t>
            </w:r>
          </w:p>
        </w:tc>
      </w:tr>
    </w:tbl>
    <w:p w14:paraId="327A29AF">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 w:hAnsi="仿宋" w:eastAsia="仿宋" w:cs="仿宋"/>
          <w:color w:val="auto"/>
          <w:sz w:val="28"/>
          <w:szCs w:val="28"/>
        </w:rPr>
        <w:sectPr>
          <w:pgSz w:w="11906" w:h="16838"/>
          <w:pgMar w:top="567" w:right="1474" w:bottom="567" w:left="1587" w:header="851" w:footer="992" w:gutter="0"/>
          <w:pgNumType w:fmt="decimal"/>
          <w:cols w:space="425" w:num="1"/>
          <w:docGrid w:type="lines" w:linePitch="312" w:charSpace="0"/>
        </w:sectPr>
      </w:pPr>
    </w:p>
    <w:p w14:paraId="413CD5AC">
      <w:pPr>
        <w:rPr>
          <w:rFonts w:hint="default" w:ascii="仿宋_GB2312" w:hAnsi="仿宋_GB2312" w:eastAsia="仿宋_GB2312" w:cs="仿宋_GB2312"/>
          <w:b w:val="0"/>
          <w:bCs w:val="0"/>
          <w:color w:val="auto"/>
          <w:sz w:val="32"/>
          <w:szCs w:val="32"/>
          <w:lang w:val="en-US" w:eastAsia="zh-CN"/>
        </w:rPr>
      </w:pPr>
    </w:p>
    <w:sectPr>
      <w:pgSz w:w="11906" w:h="16838"/>
      <w:pgMar w:top="2098" w:right="1474" w:bottom="1984" w:left="158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79648A"/>
    <w:rsid w:val="007F425C"/>
    <w:rsid w:val="0279648A"/>
    <w:rsid w:val="02FD2D61"/>
    <w:rsid w:val="06535858"/>
    <w:rsid w:val="09343DCB"/>
    <w:rsid w:val="0BC32718"/>
    <w:rsid w:val="0E7671F0"/>
    <w:rsid w:val="11F10875"/>
    <w:rsid w:val="1395637C"/>
    <w:rsid w:val="144D6834"/>
    <w:rsid w:val="14732B89"/>
    <w:rsid w:val="19B038C1"/>
    <w:rsid w:val="1BCC4E73"/>
    <w:rsid w:val="1BEF66BE"/>
    <w:rsid w:val="20AA01E0"/>
    <w:rsid w:val="23616EB0"/>
    <w:rsid w:val="24613DDB"/>
    <w:rsid w:val="246F0492"/>
    <w:rsid w:val="24771EBD"/>
    <w:rsid w:val="265C07D0"/>
    <w:rsid w:val="27FB70AA"/>
    <w:rsid w:val="284A039A"/>
    <w:rsid w:val="29C86999"/>
    <w:rsid w:val="29EA1C09"/>
    <w:rsid w:val="2A4241A4"/>
    <w:rsid w:val="30F261F7"/>
    <w:rsid w:val="312F0A17"/>
    <w:rsid w:val="35E40F9F"/>
    <w:rsid w:val="3B45404C"/>
    <w:rsid w:val="3B8359DF"/>
    <w:rsid w:val="3D8100CE"/>
    <w:rsid w:val="441334FF"/>
    <w:rsid w:val="44B850A3"/>
    <w:rsid w:val="44C862F2"/>
    <w:rsid w:val="456F6651"/>
    <w:rsid w:val="48722036"/>
    <w:rsid w:val="49752E7D"/>
    <w:rsid w:val="4BC94C57"/>
    <w:rsid w:val="4C5A75AB"/>
    <w:rsid w:val="4E956B43"/>
    <w:rsid w:val="529E7A49"/>
    <w:rsid w:val="535404B1"/>
    <w:rsid w:val="53C1780D"/>
    <w:rsid w:val="542D5072"/>
    <w:rsid w:val="57ED1E53"/>
    <w:rsid w:val="596B204B"/>
    <w:rsid w:val="5A6F26EB"/>
    <w:rsid w:val="5B3D28D3"/>
    <w:rsid w:val="5CB728D6"/>
    <w:rsid w:val="5E2A00AB"/>
    <w:rsid w:val="5F4A0538"/>
    <w:rsid w:val="60F62FDC"/>
    <w:rsid w:val="61682016"/>
    <w:rsid w:val="645D14F3"/>
    <w:rsid w:val="6499186A"/>
    <w:rsid w:val="64FC7641"/>
    <w:rsid w:val="67A161F3"/>
    <w:rsid w:val="69220737"/>
    <w:rsid w:val="6B7C11CD"/>
    <w:rsid w:val="6DA01E3F"/>
    <w:rsid w:val="6E0E5BA3"/>
    <w:rsid w:val="73C8600F"/>
    <w:rsid w:val="753F2400"/>
    <w:rsid w:val="75E30520"/>
    <w:rsid w:val="7937402D"/>
    <w:rsid w:val="7A587121"/>
    <w:rsid w:val="7BCB39EA"/>
    <w:rsid w:val="7C4815F9"/>
    <w:rsid w:val="7C99493D"/>
    <w:rsid w:val="7F273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Normal Indent"/>
    <w:basedOn w:val="1"/>
    <w:qFormat/>
    <w:uiPriority w:val="0"/>
    <w:pPr>
      <w:ind w:firstLine="200" w:firstLineChars="200"/>
    </w:pPr>
  </w:style>
  <w:style w:type="paragraph" w:styleId="4">
    <w:name w:val="footer"/>
    <w:basedOn w:val="1"/>
    <w:semiHidden/>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596</Words>
  <Characters>659</Characters>
  <Lines>0</Lines>
  <Paragraphs>0</Paragraphs>
  <TotalTime>13</TotalTime>
  <ScaleCrop>false</ScaleCrop>
  <LinksUpToDate>false</LinksUpToDate>
  <CharactersWithSpaces>663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2021-02-03T00:43:00Z</dcterms:created>
  <dc:creator>郝立</dc:creator>
  <cp:lastModifiedBy>于圩</cp:lastModifiedBy>
  <cp:lastPrinted>2025-04-29T05:56:00Z</cp:lastPrinted>
  <dcterms:modified xsi:type="dcterms:W3CDTF">2025-06-12T08:36:49Z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25D6B850F988478EBDA80A27175399EF_13</vt:lpwstr>
  </property>
  <property fmtid="{D5CDD505-2E9C-101B-9397-08002B2CF9AE}" pid="4" name="KSOTemplateDocerSaveRecord">
    <vt:lpwstr>eyJoZGlkIjoiMTFhZTVkOTY3ZjI3ZmJjMzcxNjhjMTJmMDkyZTUwNTYiLCJ1c2VySWQiOiIxNTU5NzQ3MDkyIn0=</vt:lpwstr>
  </property>
</Properties>
</file>